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462CB3" w:rsidRDefault="00D30F40" w:rsidP="004305AA">
      <w:pPr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                              </w:t>
      </w:r>
      <w:bookmarkStart w:id="0" w:name="_Hlk525421178"/>
      <w:r w:rsidR="00DC1AD3">
        <w:rPr>
          <w:b/>
          <w:sz w:val="18"/>
          <w:szCs w:val="18"/>
        </w:rPr>
        <w:t>... / … / 2023</w:t>
      </w:r>
    </w:p>
    <w:p w:rsidR="00D30F40" w:rsidRPr="00462CB3" w:rsidRDefault="00D30F40" w:rsidP="00D30F40">
      <w:pPr>
        <w:jc w:val="right"/>
        <w:rPr>
          <w:b/>
          <w:sz w:val="18"/>
          <w:szCs w:val="18"/>
        </w:rPr>
      </w:pPr>
    </w:p>
    <w:p w:rsidR="00D30F40" w:rsidRPr="00462CB3" w:rsidRDefault="00D30F40" w:rsidP="00D30F40">
      <w:pPr>
        <w:rPr>
          <w:b/>
          <w:sz w:val="18"/>
          <w:szCs w:val="18"/>
        </w:rPr>
      </w:pPr>
      <w:bookmarkStart w:id="1" w:name="_Hlk509301449"/>
    </w:p>
    <w:p w:rsidR="00D30F40" w:rsidRPr="00462CB3" w:rsidRDefault="00D30F40" w:rsidP="00D30F40">
      <w:pPr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FEN BİLİMLERİ DERSİ GÜNLÜK DERS PLANI</w:t>
      </w:r>
    </w:p>
    <w:p w:rsidR="00D30F40" w:rsidRPr="00462CB3" w:rsidRDefault="00490395" w:rsidP="00D30F40">
      <w:pPr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(HAFTA </w:t>
      </w:r>
      <w:r w:rsidR="00462CB3" w:rsidRPr="00462CB3">
        <w:rPr>
          <w:b/>
          <w:sz w:val="18"/>
          <w:szCs w:val="18"/>
        </w:rPr>
        <w:t>24-25</w:t>
      </w:r>
      <w:r w:rsidR="000821D6" w:rsidRPr="00462CB3">
        <w:rPr>
          <w:b/>
          <w:sz w:val="18"/>
          <w:szCs w:val="18"/>
        </w:rPr>
        <w:t xml:space="preserve"> </w:t>
      </w:r>
      <w:r w:rsidR="00D30F40" w:rsidRPr="00462CB3">
        <w:rPr>
          <w:b/>
          <w:sz w:val="18"/>
          <w:szCs w:val="18"/>
        </w:rPr>
        <w:t>)</w:t>
      </w:r>
    </w:p>
    <w:p w:rsidR="00D30F40" w:rsidRPr="00462CB3" w:rsidRDefault="00D30F40" w:rsidP="00D30F40">
      <w:pPr>
        <w:tabs>
          <w:tab w:val="left" w:pos="1894"/>
        </w:tabs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ab/>
      </w:r>
    </w:p>
    <w:p w:rsidR="00D30F40" w:rsidRPr="00462CB3" w:rsidRDefault="00D30F40" w:rsidP="00D30F40">
      <w:pPr>
        <w:rPr>
          <w:b/>
          <w:sz w:val="18"/>
          <w:szCs w:val="18"/>
        </w:rPr>
      </w:pPr>
      <w:bookmarkStart w:id="2" w:name="_Hlk509301420"/>
      <w:r w:rsidRPr="00462CB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462CB3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462CB3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F6301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6</w:t>
            </w:r>
            <w:r w:rsidR="00D30F40" w:rsidRPr="00462CB3">
              <w:rPr>
                <w:sz w:val="18"/>
                <w:szCs w:val="18"/>
                <w:lang w:eastAsia="en-US"/>
              </w:rPr>
              <w:t xml:space="preserve"> Saat</w:t>
            </w:r>
            <w:r w:rsidR="0016079C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5451D7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023244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547934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5A103A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C249F7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462CB3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FEN BİLİMLERİ</w:t>
            </w:r>
            <w:r w:rsidR="00986D58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A7074E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130633" w:rsidRPr="00462CB3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462CB3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30F40" w:rsidRPr="00462CB3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462CB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D30F40" w:rsidRPr="00462CB3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62CB3" w:rsidRPr="00462CB3" w:rsidRDefault="00462CB3" w:rsidP="00462CB3">
            <w:pPr>
              <w:rPr>
                <w:b/>
                <w:bCs/>
                <w:sz w:val="18"/>
                <w:szCs w:val="18"/>
              </w:rPr>
            </w:pPr>
            <w:r w:rsidRPr="00462CB3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*Yedi ortak Canlılık Özelliği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*Büyüme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*Beslenme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*Hareket Etme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*Çoğalma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*Solunum Yapma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*Tepki Verme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*Boşaltım Yapma</w:t>
            </w:r>
          </w:p>
          <w:p w:rsidR="00462CB3" w:rsidRPr="00462CB3" w:rsidRDefault="00462CB3" w:rsidP="00462CB3">
            <w:pPr>
              <w:rPr>
                <w:b/>
                <w:bCs/>
                <w:sz w:val="18"/>
                <w:szCs w:val="18"/>
              </w:rPr>
            </w:pPr>
            <w:r w:rsidRPr="00462CB3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:rsidR="00D30F40" w:rsidRPr="00462CB3" w:rsidRDefault="00462CB3" w:rsidP="00462CB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</w:rPr>
              <w:t>*Bitkilerin Yaşam Döngüsü</w:t>
            </w:r>
          </w:p>
        </w:tc>
      </w:tr>
      <w:bookmarkEnd w:id="3"/>
    </w:tbl>
    <w:p w:rsidR="00D30F40" w:rsidRPr="00462CB3" w:rsidRDefault="00D30F40" w:rsidP="00D30F40">
      <w:pPr>
        <w:ind w:firstLine="180"/>
        <w:rPr>
          <w:b/>
          <w:sz w:val="18"/>
          <w:szCs w:val="18"/>
        </w:rPr>
      </w:pPr>
    </w:p>
    <w:p w:rsidR="00D30F40" w:rsidRPr="00462CB3" w:rsidRDefault="00D30F40" w:rsidP="00D30F40">
      <w:pPr>
        <w:ind w:firstLine="180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462CB3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462CB3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F.3.6.1.1. Çevresindeki örnekleri kullanarak varlıkları canlı ve cansız olarak sınıflandırır.</w:t>
            </w:r>
          </w:p>
          <w:p w:rsidR="00D30F40" w:rsidRPr="00462CB3" w:rsidRDefault="00462CB3" w:rsidP="002A282B">
            <w:pPr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</w:rPr>
              <w:t>F.3.6.1.2. Bir bitkinin yaşam döngüsüne ait gözlem sonuçlarını sunar.</w:t>
            </w:r>
          </w:p>
        </w:tc>
      </w:tr>
      <w:tr w:rsidR="00D30F40" w:rsidRPr="00462CB3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62CB3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30F40" w:rsidRPr="00462CB3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D30F40" w:rsidRPr="00462CB3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62CB3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 w:rsidP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D30F40" w:rsidRPr="00462CB3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462CB3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D30F40" w:rsidRPr="00462CB3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30F40" w:rsidRPr="00462CB3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 xml:space="preserve">(Sayfa 178) Görsel tahtaya yansıtılır ve incelenir-Sorulara cevaplar alınır-Neler öğrenileceği anlatılır.? 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119) Canlıların yedi özelliği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Sayfa 178) Canlılarda büyüme özelliği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179) Canlılarda beslenme ve hareket etme özellikleri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181) Canlılarda çoğalma ve solunum yapma özellikleri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182) Canlılarda tepki verme ve boşaltım yapma özellikleri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183) Birlikte yapalım etkinliği yapılır-düşünelim yazalım bölümü doldurulur.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184) Görsel tahtaya yansıtılır ve incelenir. Tohumun çimlenmesi-bitki olması-tohum üretmesi ve ölmesi aşamaları incelenir. Bitkilerin yaşam döngülerinin farklı zaman aralık ve uzunlukta olduğu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185) Etkinlik yapılır. Sorular cevaplanır.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186) Neler öğrendik bölümü ile konu tekrar edilir.</w:t>
            </w:r>
          </w:p>
          <w:p w:rsidR="006A4C0D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187) Sıra sizde bölümü yapılır</w:t>
            </w:r>
          </w:p>
        </w:tc>
      </w:tr>
      <w:tr w:rsidR="00490395" w:rsidRPr="00462CB3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462CB3" w:rsidRDefault="00490395" w:rsidP="004903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490395" w:rsidRPr="00462CB3" w:rsidRDefault="00490395" w:rsidP="004903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462CB3" w:rsidRDefault="00490395" w:rsidP="0049039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D30F40" w:rsidRPr="00462CB3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462CB3" w:rsidRDefault="00D30F40" w:rsidP="00D30F40">
      <w:pPr>
        <w:pStyle w:val="Balk6"/>
        <w:ind w:firstLine="180"/>
        <w:rPr>
          <w:sz w:val="18"/>
          <w:szCs w:val="18"/>
        </w:rPr>
      </w:pPr>
      <w:r w:rsidRPr="00462CB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462CB3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462CB3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Ölçme-Değerlendirme:</w:t>
            </w:r>
          </w:p>
          <w:p w:rsidR="00D30F40" w:rsidRPr="00462CB3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2A282B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Gözlem Formu</w:t>
            </w:r>
          </w:p>
          <w:p w:rsidR="00462CB3" w:rsidRPr="00462CB3" w:rsidRDefault="00462CB3" w:rsidP="00462CB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183) Birlikte yapalım etkinliği yapılır-düşünelim yazalım bölümü doldurulur.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Sıra Sizde (sayfa 187)</w:t>
            </w:r>
          </w:p>
        </w:tc>
      </w:tr>
    </w:tbl>
    <w:p w:rsidR="00D30F40" w:rsidRPr="00462CB3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462CB3" w:rsidRDefault="00D30F40" w:rsidP="00D30F40">
      <w:pPr>
        <w:pStyle w:val="Balk6"/>
        <w:ind w:firstLine="180"/>
        <w:rPr>
          <w:sz w:val="18"/>
          <w:szCs w:val="18"/>
        </w:rPr>
      </w:pPr>
      <w:r w:rsidRPr="00462CB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462CB3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462CB3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30F40" w:rsidRPr="00462CB3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a. Canlıların sistematik sınıflandırılmasına girilmez.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b. Canlı türlerinden sadece bitki ve hayvanlardan söz edilir.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c. Canlı ve cansız kavramlarında literatürdeki kavram yanılgılarına dikkat edilir.</w:t>
            </w:r>
          </w:p>
          <w:p w:rsidR="00D30F40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Bir bitkinin belirli bir süre boyunca gelişiminin izlenmesi ve gözlem sonuçlarının kaydedilmesi beklenir.</w:t>
            </w:r>
          </w:p>
        </w:tc>
      </w:tr>
    </w:tbl>
    <w:p w:rsidR="00D30F40" w:rsidRPr="00462CB3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30F40" w:rsidRPr="00462CB3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……………..………..</w:t>
      </w:r>
    </w:p>
    <w:p w:rsidR="00D30F40" w:rsidRPr="00462CB3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3/… Sınıf Öğretmeni</w:t>
      </w:r>
    </w:p>
    <w:p w:rsidR="00D30F40" w:rsidRPr="00462CB3" w:rsidRDefault="00D30F40" w:rsidP="00D30F40">
      <w:pPr>
        <w:tabs>
          <w:tab w:val="left" w:pos="3569"/>
        </w:tabs>
        <w:rPr>
          <w:b/>
          <w:sz w:val="18"/>
          <w:szCs w:val="18"/>
        </w:rPr>
      </w:pPr>
    </w:p>
    <w:p w:rsidR="00D30F40" w:rsidRPr="00462CB3" w:rsidRDefault="00DC1AD3" w:rsidP="00462CB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D30F40" w:rsidRPr="00462CB3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………………………</w:t>
      </w:r>
    </w:p>
    <w:p w:rsidR="00D30F40" w:rsidRPr="00462CB3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462CB3">
        <w:rPr>
          <w:b/>
          <w:sz w:val="18"/>
          <w:szCs w:val="18"/>
        </w:rPr>
        <w:t xml:space="preserve">                                                            </w:t>
      </w:r>
    </w:p>
    <w:p w:rsidR="002B67A3" w:rsidRPr="00462CB3" w:rsidRDefault="00CF47AC" w:rsidP="00D30F40">
      <w:pPr>
        <w:rPr>
          <w:sz w:val="18"/>
          <w:szCs w:val="18"/>
        </w:rPr>
      </w:pPr>
      <w:r w:rsidRPr="00462CB3">
        <w:rPr>
          <w:sz w:val="18"/>
          <w:szCs w:val="18"/>
        </w:rPr>
        <w:t xml:space="preserve"> </w:t>
      </w:r>
    </w:p>
    <w:sectPr w:rsidR="002B67A3" w:rsidRPr="00462CB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CEC" w:rsidRDefault="00C11CEC" w:rsidP="00161E3C">
      <w:r>
        <w:separator/>
      </w:r>
    </w:p>
  </w:endnote>
  <w:endnote w:type="continuationSeparator" w:id="0">
    <w:p w:rsidR="00C11CEC" w:rsidRDefault="00C11C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CEC" w:rsidRDefault="00C11CEC" w:rsidP="00161E3C">
      <w:r>
        <w:separator/>
      </w:r>
    </w:p>
  </w:footnote>
  <w:footnote w:type="continuationSeparator" w:id="0">
    <w:p w:rsidR="00C11CEC" w:rsidRDefault="00C11C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11CEC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AD3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BFE7A-937E-4689-A570-C951DA429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31</cp:revision>
  <cp:lastPrinted>2018-03-23T12:00:00Z</cp:lastPrinted>
  <dcterms:created xsi:type="dcterms:W3CDTF">2019-09-09T17:09:00Z</dcterms:created>
  <dcterms:modified xsi:type="dcterms:W3CDTF">2023-03-15T05:54:00Z</dcterms:modified>
</cp:coreProperties>
</file>